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B59490E" w14:textId="0879CBA9" w:rsidR="00CB4BB6" w:rsidRDefault="00CB4BB6" w:rsidP="00CB4BB6">
      <w:pPr>
        <w:spacing w:after="0"/>
        <w:jc w:val="both"/>
        <w:rPr>
          <w:rFonts w:ascii="Times New Roman" w:hAnsi="Times New Roman" w:cs="Times New Roman"/>
          <w:b/>
          <w:bCs/>
        </w:rPr>
      </w:pPr>
      <w:r w:rsidRPr="00CB4BB6">
        <w:rPr>
          <w:rFonts w:ascii="Times New Roman" w:hAnsi="Times New Roman" w:cs="Times New Roman"/>
          <w:b/>
          <w:bCs/>
        </w:rPr>
        <w:t>Position: Professor of Practice</w:t>
      </w:r>
      <w:r>
        <w:rPr>
          <w:rFonts w:ascii="Times New Roman" w:hAnsi="Times New Roman" w:cs="Times New Roman"/>
          <w:b/>
          <w:bCs/>
        </w:rPr>
        <w:t xml:space="preserve"> (</w:t>
      </w:r>
      <w:r w:rsidRPr="00CB4BB6">
        <w:rPr>
          <w:rFonts w:ascii="Times New Roman" w:hAnsi="Times New Roman" w:cs="Times New Roman"/>
          <w:b/>
          <w:bCs/>
        </w:rPr>
        <w:t>Biotechnology Program</w:t>
      </w:r>
      <w:r w:rsidR="00B95D61">
        <w:rPr>
          <w:rFonts w:ascii="Times New Roman" w:hAnsi="Times New Roman" w:cs="Times New Roman"/>
          <w:b/>
          <w:bCs/>
        </w:rPr>
        <w:t>,</w:t>
      </w:r>
      <w:r w:rsidRPr="00CB4BB6">
        <w:rPr>
          <w:rFonts w:ascii="Times New Roman" w:hAnsi="Times New Roman" w:cs="Times New Roman"/>
          <w:b/>
          <w:bCs/>
        </w:rPr>
        <w:t xml:space="preserve"> University of </w:t>
      </w:r>
      <w:r>
        <w:rPr>
          <w:rFonts w:ascii="Times New Roman" w:hAnsi="Times New Roman" w:cs="Times New Roman"/>
          <w:b/>
          <w:bCs/>
        </w:rPr>
        <w:t>Houston)</w:t>
      </w:r>
      <w:r w:rsidR="00662DD2">
        <w:rPr>
          <w:rFonts w:ascii="Times New Roman" w:hAnsi="Times New Roman" w:cs="Times New Roman"/>
          <w:b/>
          <w:bCs/>
        </w:rPr>
        <w:t xml:space="preserve"> (Non-Tenure Track) </w:t>
      </w:r>
    </w:p>
    <w:p w14:paraId="382BAB8B" w14:textId="77777777" w:rsidR="00CB4BB6" w:rsidRPr="00CB4BB6" w:rsidRDefault="00CB4BB6" w:rsidP="00CB4BB6">
      <w:pPr>
        <w:spacing w:after="0"/>
        <w:jc w:val="both"/>
        <w:rPr>
          <w:rFonts w:ascii="Times New Roman" w:hAnsi="Times New Roman" w:cs="Times New Roman"/>
          <w:b/>
          <w:bCs/>
          <w:sz w:val="10"/>
          <w:szCs w:val="10"/>
        </w:rPr>
      </w:pPr>
    </w:p>
    <w:p w14:paraId="3B5488DC" w14:textId="39707667" w:rsidR="00CB4BB6" w:rsidRDefault="00CB4BB6" w:rsidP="00CB4BB6">
      <w:pPr>
        <w:spacing w:after="0"/>
        <w:rPr>
          <w:rFonts w:ascii="Times New Roman" w:hAnsi="Times New Roman" w:cs="Times New Roman"/>
        </w:rPr>
      </w:pPr>
      <w:r w:rsidRPr="00CB4BB6">
        <w:rPr>
          <w:rFonts w:ascii="Times New Roman" w:hAnsi="Times New Roman" w:cs="Times New Roman"/>
          <w:b/>
          <w:bCs/>
          <w:i/>
          <w:iCs/>
        </w:rPr>
        <w:t>Position summary:</w:t>
      </w:r>
      <w:r w:rsidRPr="00CB4BB6">
        <w:rPr>
          <w:rFonts w:ascii="Times New Roman" w:hAnsi="Times New Roman" w:cs="Times New Roman"/>
        </w:rPr>
        <w:t xml:space="preserve"> The University of </w:t>
      </w:r>
      <w:r>
        <w:rPr>
          <w:rFonts w:ascii="Times New Roman" w:hAnsi="Times New Roman" w:cs="Times New Roman"/>
        </w:rPr>
        <w:t>Houston’s</w:t>
      </w:r>
      <w:r w:rsidRPr="00CB4BB6">
        <w:rPr>
          <w:rFonts w:ascii="Times New Roman" w:hAnsi="Times New Roman" w:cs="Times New Roman"/>
        </w:rPr>
        <w:t xml:space="preserve"> Biotechnology Program seeks an experienced Professor of Practice to lead hands</w:t>
      </w:r>
      <w:r w:rsidRPr="00CB4BB6">
        <w:rPr>
          <w:rFonts w:ascii="Times New Roman" w:hAnsi="Times New Roman" w:cs="Times New Roman"/>
        </w:rPr>
        <w:noBreakHyphen/>
        <w:t>on instruction, manage BTEC laboratory courses, and support core</w:t>
      </w:r>
      <w:r w:rsidRPr="00CB4BB6">
        <w:rPr>
          <w:rFonts w:ascii="Times New Roman" w:hAnsi="Times New Roman" w:cs="Times New Roman"/>
        </w:rPr>
        <w:noBreakHyphen/>
        <w:t xml:space="preserve">facility </w:t>
      </w:r>
      <w:r w:rsidR="00E737AB">
        <w:rPr>
          <w:rFonts w:ascii="Times New Roman" w:hAnsi="Times New Roman" w:cs="Times New Roman"/>
        </w:rPr>
        <w:t xml:space="preserve">instrument </w:t>
      </w:r>
      <w:r w:rsidRPr="00CB4BB6">
        <w:rPr>
          <w:rFonts w:ascii="Times New Roman" w:hAnsi="Times New Roman" w:cs="Times New Roman"/>
        </w:rPr>
        <w:t>operations. This faculty position emphasizes laboratory teaching excellence, operational leadership of analytical platforms, curriculum development, industry partnership, and student mentorship.</w:t>
      </w:r>
    </w:p>
    <w:p w14:paraId="084FECC8" w14:textId="77777777" w:rsidR="00CB4BB6" w:rsidRPr="00CB4BB6" w:rsidRDefault="00CB4BB6" w:rsidP="00CB4BB6">
      <w:pPr>
        <w:spacing w:after="0"/>
        <w:rPr>
          <w:rFonts w:ascii="Times New Roman" w:hAnsi="Times New Roman" w:cs="Times New Roman"/>
          <w:sz w:val="10"/>
          <w:szCs w:val="10"/>
        </w:rPr>
      </w:pPr>
    </w:p>
    <w:p w14:paraId="3513338B" w14:textId="77777777" w:rsidR="00CB4BB6" w:rsidRPr="00CB4BB6" w:rsidRDefault="00CB4BB6" w:rsidP="00CB4BB6">
      <w:pPr>
        <w:spacing w:after="0"/>
        <w:rPr>
          <w:rFonts w:ascii="Times New Roman" w:hAnsi="Times New Roman" w:cs="Times New Roman"/>
          <w:b/>
          <w:bCs/>
          <w:i/>
          <w:iCs/>
        </w:rPr>
      </w:pPr>
      <w:r w:rsidRPr="00CB4BB6">
        <w:rPr>
          <w:rFonts w:ascii="Times New Roman" w:hAnsi="Times New Roman" w:cs="Times New Roman"/>
          <w:b/>
          <w:bCs/>
          <w:i/>
          <w:iCs/>
        </w:rPr>
        <w:t>Key responsibilities:</w:t>
      </w:r>
    </w:p>
    <w:p w14:paraId="3CAD2A3F" w14:textId="77777777" w:rsidR="00CB4BB6" w:rsidRPr="00CB4BB6" w:rsidRDefault="00CB4BB6" w:rsidP="00CB4BB6">
      <w:pPr>
        <w:numPr>
          <w:ilvl w:val="0"/>
          <w:numId w:val="1"/>
        </w:numPr>
        <w:spacing w:after="0"/>
        <w:rPr>
          <w:rFonts w:ascii="Times New Roman" w:hAnsi="Times New Roman" w:cs="Times New Roman"/>
        </w:rPr>
      </w:pPr>
      <w:r w:rsidRPr="00CB4BB6">
        <w:rPr>
          <w:rFonts w:ascii="Times New Roman" w:hAnsi="Times New Roman" w:cs="Times New Roman"/>
        </w:rPr>
        <w:t>Lead and teach undergraduate and graduate biotechnology laboratory courses (wet</w:t>
      </w:r>
      <w:r w:rsidRPr="00CB4BB6">
        <w:rPr>
          <w:rFonts w:ascii="Times New Roman" w:hAnsi="Times New Roman" w:cs="Times New Roman"/>
        </w:rPr>
        <w:noBreakHyphen/>
        <w:t>lab and instrumentation), delivering contemporary, competency</w:t>
      </w:r>
      <w:r w:rsidRPr="00CB4BB6">
        <w:rPr>
          <w:rFonts w:ascii="Times New Roman" w:hAnsi="Times New Roman" w:cs="Times New Roman"/>
        </w:rPr>
        <w:noBreakHyphen/>
        <w:t>based instruction.</w:t>
      </w:r>
    </w:p>
    <w:p w14:paraId="5A3A890E" w14:textId="093DA7DB" w:rsidR="00CB4BB6" w:rsidRPr="00CB4BB6" w:rsidRDefault="00CB4BB6" w:rsidP="00CB4BB6">
      <w:pPr>
        <w:numPr>
          <w:ilvl w:val="0"/>
          <w:numId w:val="1"/>
        </w:numPr>
        <w:spacing w:after="0"/>
        <w:rPr>
          <w:rFonts w:ascii="Times New Roman" w:hAnsi="Times New Roman" w:cs="Times New Roman"/>
        </w:rPr>
      </w:pPr>
      <w:r w:rsidRPr="00CB4BB6">
        <w:rPr>
          <w:rFonts w:ascii="Times New Roman" w:hAnsi="Times New Roman" w:cs="Times New Roman"/>
        </w:rPr>
        <w:t xml:space="preserve">Manage daily </w:t>
      </w:r>
      <w:r w:rsidR="00E737AB" w:rsidRPr="00CB4BB6">
        <w:rPr>
          <w:rFonts w:ascii="Times New Roman" w:hAnsi="Times New Roman" w:cs="Times New Roman"/>
        </w:rPr>
        <w:t>logistics</w:t>
      </w:r>
      <w:r w:rsidR="00E737AB">
        <w:rPr>
          <w:rFonts w:ascii="Times New Roman" w:hAnsi="Times New Roman" w:cs="Times New Roman"/>
        </w:rPr>
        <w:t>,</w:t>
      </w:r>
      <w:r w:rsidR="00E737AB" w:rsidRPr="00CB4BB6">
        <w:rPr>
          <w:rFonts w:ascii="Times New Roman" w:hAnsi="Times New Roman" w:cs="Times New Roman"/>
        </w:rPr>
        <w:t xml:space="preserve"> </w:t>
      </w:r>
      <w:r w:rsidRPr="00CB4BB6">
        <w:rPr>
          <w:rFonts w:ascii="Times New Roman" w:hAnsi="Times New Roman" w:cs="Times New Roman"/>
        </w:rPr>
        <w:t>operation, safety, scheduling, and QA/QC of BTEC teaching labs</w:t>
      </w:r>
      <w:r w:rsidR="00E12985">
        <w:rPr>
          <w:rFonts w:ascii="Times New Roman" w:hAnsi="Times New Roman" w:cs="Times New Roman"/>
        </w:rPr>
        <w:t>.</w:t>
      </w:r>
    </w:p>
    <w:p w14:paraId="12A8B395" w14:textId="522149B3" w:rsidR="00CB4BB6" w:rsidRPr="00CB4BB6" w:rsidRDefault="00CB4BB6" w:rsidP="00CB4BB6">
      <w:pPr>
        <w:numPr>
          <w:ilvl w:val="0"/>
          <w:numId w:val="1"/>
        </w:numPr>
        <w:spacing w:after="0"/>
        <w:rPr>
          <w:rFonts w:ascii="Times New Roman" w:hAnsi="Times New Roman" w:cs="Times New Roman"/>
        </w:rPr>
      </w:pPr>
      <w:r w:rsidRPr="00CB4BB6">
        <w:rPr>
          <w:rFonts w:ascii="Times New Roman" w:hAnsi="Times New Roman" w:cs="Times New Roman"/>
        </w:rPr>
        <w:t xml:space="preserve">Oversee or actively participate in a central/core facility: </w:t>
      </w:r>
      <w:r w:rsidR="00E12985">
        <w:rPr>
          <w:rFonts w:ascii="Times New Roman" w:hAnsi="Times New Roman" w:cs="Times New Roman"/>
        </w:rPr>
        <w:t>B</w:t>
      </w:r>
      <w:r w:rsidR="00E12985" w:rsidRPr="00E12985">
        <w:rPr>
          <w:rFonts w:ascii="Times New Roman" w:hAnsi="Times New Roman" w:cs="Times New Roman"/>
        </w:rPr>
        <w:t>ioreactor (1-5 L) operation</w:t>
      </w:r>
      <w:r w:rsidR="00E12985">
        <w:rPr>
          <w:rFonts w:ascii="Times New Roman" w:hAnsi="Times New Roman" w:cs="Times New Roman"/>
        </w:rPr>
        <w:t xml:space="preserve">, </w:t>
      </w:r>
      <w:r w:rsidRPr="00CB4BB6">
        <w:rPr>
          <w:rFonts w:ascii="Times New Roman" w:hAnsi="Times New Roman" w:cs="Times New Roman"/>
        </w:rPr>
        <w:t>operate and maintain instruments (LC</w:t>
      </w:r>
      <w:r w:rsidRPr="00CB4BB6">
        <w:rPr>
          <w:rFonts w:ascii="Times New Roman" w:hAnsi="Times New Roman" w:cs="Times New Roman"/>
        </w:rPr>
        <w:noBreakHyphen/>
        <w:t>MS, GC</w:t>
      </w:r>
      <w:r w:rsidRPr="00CB4BB6">
        <w:rPr>
          <w:rFonts w:ascii="Times New Roman" w:hAnsi="Times New Roman" w:cs="Times New Roman"/>
        </w:rPr>
        <w:noBreakHyphen/>
        <w:t>MS, HPLC, FPLC, ion chromatography, FT</w:t>
      </w:r>
      <w:r w:rsidRPr="00CB4BB6">
        <w:rPr>
          <w:rFonts w:ascii="Times New Roman" w:hAnsi="Times New Roman" w:cs="Times New Roman"/>
        </w:rPr>
        <w:noBreakHyphen/>
        <w:t xml:space="preserve">IR, UV/Vis and other spectroscopy, </w:t>
      </w:r>
      <w:proofErr w:type="spellStart"/>
      <w:r w:rsidRPr="00CB4BB6">
        <w:rPr>
          <w:rFonts w:ascii="Times New Roman" w:hAnsi="Times New Roman" w:cs="Times New Roman"/>
        </w:rPr>
        <w:t>qRT</w:t>
      </w:r>
      <w:proofErr w:type="spellEnd"/>
      <w:r w:rsidRPr="00CB4BB6">
        <w:rPr>
          <w:rFonts w:ascii="Times New Roman" w:hAnsi="Times New Roman" w:cs="Times New Roman"/>
        </w:rPr>
        <w:noBreakHyphen/>
        <w:t>PCR machines), manage workflows, and train users.</w:t>
      </w:r>
    </w:p>
    <w:p w14:paraId="6CFE1845" w14:textId="77777777" w:rsidR="00CB4BB6" w:rsidRPr="00CB4BB6" w:rsidRDefault="00CB4BB6" w:rsidP="00CB4BB6">
      <w:pPr>
        <w:numPr>
          <w:ilvl w:val="0"/>
          <w:numId w:val="1"/>
        </w:numPr>
        <w:spacing w:after="0"/>
        <w:rPr>
          <w:rFonts w:ascii="Times New Roman" w:hAnsi="Times New Roman" w:cs="Times New Roman"/>
        </w:rPr>
      </w:pPr>
      <w:r w:rsidRPr="00CB4BB6">
        <w:rPr>
          <w:rFonts w:ascii="Times New Roman" w:hAnsi="Times New Roman" w:cs="Times New Roman"/>
        </w:rPr>
        <w:t>Develop and update laboratory curricula, SOPs, assessment rubrics, and experiential learning modules aligned with industry standards.</w:t>
      </w:r>
    </w:p>
    <w:p w14:paraId="6AF5F14C" w14:textId="77777777" w:rsidR="00CB4BB6" w:rsidRPr="00CB4BB6" w:rsidRDefault="00CB4BB6" w:rsidP="00CB4BB6">
      <w:pPr>
        <w:numPr>
          <w:ilvl w:val="0"/>
          <w:numId w:val="1"/>
        </w:numPr>
        <w:spacing w:after="0"/>
        <w:rPr>
          <w:rFonts w:ascii="Times New Roman" w:hAnsi="Times New Roman" w:cs="Times New Roman"/>
        </w:rPr>
      </w:pPr>
      <w:r w:rsidRPr="00CB4BB6">
        <w:rPr>
          <w:rFonts w:ascii="Times New Roman" w:hAnsi="Times New Roman" w:cs="Times New Roman"/>
        </w:rPr>
        <w:t>Supervise and train teaching staff, student assistants, and facility users in best practices, instrument use, data quality, and safety.</w:t>
      </w:r>
    </w:p>
    <w:p w14:paraId="7836CF8A" w14:textId="77777777" w:rsidR="00CB4BB6" w:rsidRPr="00CB4BB6" w:rsidRDefault="00CB4BB6" w:rsidP="00CB4BB6">
      <w:pPr>
        <w:numPr>
          <w:ilvl w:val="0"/>
          <w:numId w:val="1"/>
        </w:numPr>
        <w:spacing w:after="0"/>
        <w:rPr>
          <w:rFonts w:ascii="Times New Roman" w:hAnsi="Times New Roman" w:cs="Times New Roman"/>
        </w:rPr>
      </w:pPr>
      <w:r w:rsidRPr="00CB4BB6">
        <w:rPr>
          <w:rFonts w:ascii="Times New Roman" w:hAnsi="Times New Roman" w:cs="Times New Roman"/>
        </w:rPr>
        <w:t>Engage with industry and research partners to build internships, capstone projects, and workforce development opportunities.</w:t>
      </w:r>
    </w:p>
    <w:p w14:paraId="69C4E6BA" w14:textId="77777777" w:rsidR="00CB4BB6" w:rsidRPr="00CB4BB6" w:rsidRDefault="00CB4BB6" w:rsidP="00CB4BB6">
      <w:pPr>
        <w:numPr>
          <w:ilvl w:val="0"/>
          <w:numId w:val="1"/>
        </w:numPr>
        <w:spacing w:after="0"/>
        <w:rPr>
          <w:rFonts w:ascii="Times New Roman" w:hAnsi="Times New Roman" w:cs="Times New Roman"/>
        </w:rPr>
      </w:pPr>
      <w:r w:rsidRPr="00CB4BB6">
        <w:rPr>
          <w:rFonts w:ascii="Times New Roman" w:hAnsi="Times New Roman" w:cs="Times New Roman"/>
        </w:rPr>
        <w:t>Contribute to program assessment, accreditation reporting, and continuous improvement initiatives.</w:t>
      </w:r>
    </w:p>
    <w:p w14:paraId="41D468AD" w14:textId="4276DF9C" w:rsidR="00CB4BB6" w:rsidRDefault="00CB4BB6" w:rsidP="00CB4BB6">
      <w:pPr>
        <w:numPr>
          <w:ilvl w:val="0"/>
          <w:numId w:val="1"/>
        </w:numPr>
        <w:spacing w:after="0"/>
        <w:rPr>
          <w:rFonts w:ascii="Times New Roman" w:hAnsi="Times New Roman" w:cs="Times New Roman"/>
        </w:rPr>
      </w:pPr>
      <w:r w:rsidRPr="00CB4BB6">
        <w:rPr>
          <w:rFonts w:ascii="Times New Roman" w:hAnsi="Times New Roman" w:cs="Times New Roman"/>
        </w:rPr>
        <w:t>Mentor students in careers, laboratory skills, and professional development.</w:t>
      </w:r>
    </w:p>
    <w:p w14:paraId="2AAF9E55" w14:textId="77777777" w:rsidR="00CB4BB6" w:rsidRPr="00CB4BB6" w:rsidRDefault="00CB4BB6" w:rsidP="00CB4BB6">
      <w:pPr>
        <w:spacing w:after="0"/>
        <w:ind w:left="720"/>
        <w:rPr>
          <w:rFonts w:ascii="Times New Roman" w:hAnsi="Times New Roman" w:cs="Times New Roman"/>
          <w:sz w:val="10"/>
          <w:szCs w:val="10"/>
        </w:rPr>
      </w:pPr>
    </w:p>
    <w:p w14:paraId="0CC09F66" w14:textId="651A046D" w:rsidR="00CB4BB6" w:rsidRPr="00CB4BB6" w:rsidRDefault="00CB4BB6" w:rsidP="00CB4BB6">
      <w:pPr>
        <w:spacing w:after="0"/>
        <w:rPr>
          <w:rFonts w:ascii="Times New Roman" w:hAnsi="Times New Roman" w:cs="Times New Roman"/>
          <w:b/>
          <w:bCs/>
          <w:i/>
          <w:iCs/>
        </w:rPr>
      </w:pPr>
      <w:r w:rsidRPr="00CB4BB6">
        <w:rPr>
          <w:rFonts w:ascii="Times New Roman" w:hAnsi="Times New Roman" w:cs="Times New Roman"/>
          <w:b/>
          <w:bCs/>
          <w:i/>
          <w:iCs/>
        </w:rPr>
        <w:t xml:space="preserve"> </w:t>
      </w:r>
      <w:r w:rsidR="003547DC">
        <w:rPr>
          <w:rFonts w:ascii="Times New Roman" w:hAnsi="Times New Roman" w:cs="Times New Roman"/>
          <w:b/>
          <w:bCs/>
          <w:i/>
          <w:iCs/>
        </w:rPr>
        <w:t>Q</w:t>
      </w:r>
      <w:r w:rsidRPr="00CB4BB6">
        <w:rPr>
          <w:rFonts w:ascii="Times New Roman" w:hAnsi="Times New Roman" w:cs="Times New Roman"/>
          <w:b/>
          <w:bCs/>
          <w:i/>
          <w:iCs/>
        </w:rPr>
        <w:t>ualifications:</w:t>
      </w:r>
    </w:p>
    <w:p w14:paraId="54AFCAC5" w14:textId="6A915941" w:rsidR="00CB4BB6" w:rsidRPr="00CB4BB6" w:rsidRDefault="00CB4BB6" w:rsidP="00CB4BB6">
      <w:pPr>
        <w:numPr>
          <w:ilvl w:val="0"/>
          <w:numId w:val="2"/>
        </w:num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Ph.D. in Biotechnology, Biology, Molecular Biology, Biomedical Engineering, or a </w:t>
      </w:r>
      <w:r w:rsidRPr="00CB4BB6">
        <w:rPr>
          <w:rFonts w:ascii="Times New Roman" w:hAnsi="Times New Roman" w:cs="Times New Roman"/>
        </w:rPr>
        <w:t>closely related field.</w:t>
      </w:r>
    </w:p>
    <w:p w14:paraId="7702C2AD" w14:textId="4DD15089" w:rsidR="00CB4BB6" w:rsidRPr="00CB4BB6" w:rsidRDefault="00CB4BB6" w:rsidP="00CB4BB6">
      <w:pPr>
        <w:numPr>
          <w:ilvl w:val="0"/>
          <w:numId w:val="2"/>
        </w:numPr>
        <w:spacing w:after="0"/>
        <w:rPr>
          <w:rFonts w:ascii="Times New Roman" w:hAnsi="Times New Roman" w:cs="Times New Roman"/>
        </w:rPr>
      </w:pPr>
      <w:r w:rsidRPr="00CB4BB6">
        <w:rPr>
          <w:rFonts w:ascii="Times New Roman" w:hAnsi="Times New Roman" w:cs="Times New Roman"/>
        </w:rPr>
        <w:t>More than 5 years’ hands</w:t>
      </w:r>
      <w:r w:rsidRPr="00CB4BB6">
        <w:rPr>
          <w:rFonts w:ascii="Times New Roman" w:hAnsi="Times New Roman" w:cs="Times New Roman"/>
        </w:rPr>
        <w:noBreakHyphen/>
        <w:t xml:space="preserve">on experience managing and operating BTEC </w:t>
      </w:r>
      <w:r w:rsidR="00E737AB">
        <w:rPr>
          <w:rFonts w:ascii="Times New Roman" w:hAnsi="Times New Roman" w:cs="Times New Roman"/>
        </w:rPr>
        <w:t xml:space="preserve">or Biology </w:t>
      </w:r>
      <w:r w:rsidRPr="00CB4BB6">
        <w:rPr>
          <w:rFonts w:ascii="Times New Roman" w:hAnsi="Times New Roman" w:cs="Times New Roman"/>
        </w:rPr>
        <w:t>laboratory courses or equivalent instructional lab programs.</w:t>
      </w:r>
      <w:r w:rsidR="00E737AB">
        <w:rPr>
          <w:rFonts w:ascii="Times New Roman" w:hAnsi="Times New Roman" w:cs="Times New Roman"/>
        </w:rPr>
        <w:t xml:space="preserve"> </w:t>
      </w:r>
    </w:p>
    <w:p w14:paraId="3FF36241" w14:textId="54011388" w:rsidR="00CB4BB6" w:rsidRPr="00CB4BB6" w:rsidRDefault="00CB4BB6" w:rsidP="00CB4BB6">
      <w:pPr>
        <w:numPr>
          <w:ilvl w:val="0"/>
          <w:numId w:val="2"/>
        </w:numPr>
        <w:spacing w:after="0"/>
        <w:rPr>
          <w:rFonts w:ascii="Times New Roman" w:hAnsi="Times New Roman" w:cs="Times New Roman"/>
        </w:rPr>
      </w:pPr>
      <w:r w:rsidRPr="00CB4BB6">
        <w:rPr>
          <w:rFonts w:ascii="Times New Roman" w:hAnsi="Times New Roman" w:cs="Times New Roman"/>
        </w:rPr>
        <w:t>Demonstrated operational experience running core</w:t>
      </w:r>
      <w:r w:rsidRPr="00CB4BB6">
        <w:rPr>
          <w:rFonts w:ascii="Times New Roman" w:hAnsi="Times New Roman" w:cs="Times New Roman"/>
        </w:rPr>
        <w:noBreakHyphen/>
        <w:t>facility instruments: LC</w:t>
      </w:r>
      <w:r w:rsidRPr="00CB4BB6">
        <w:rPr>
          <w:rFonts w:ascii="Times New Roman" w:hAnsi="Times New Roman" w:cs="Times New Roman"/>
        </w:rPr>
        <w:noBreakHyphen/>
        <w:t>MS, GC</w:t>
      </w:r>
      <w:r w:rsidRPr="00CB4BB6">
        <w:rPr>
          <w:rFonts w:ascii="Times New Roman" w:hAnsi="Times New Roman" w:cs="Times New Roman"/>
        </w:rPr>
        <w:noBreakHyphen/>
        <w:t xml:space="preserve">MS, HPLC, </w:t>
      </w:r>
      <w:r w:rsidR="00E737AB">
        <w:rPr>
          <w:rFonts w:ascii="Times New Roman" w:hAnsi="Times New Roman" w:cs="Times New Roman"/>
        </w:rPr>
        <w:t xml:space="preserve">Cytiva </w:t>
      </w:r>
      <w:r w:rsidRPr="00CB4BB6">
        <w:rPr>
          <w:rFonts w:ascii="Times New Roman" w:hAnsi="Times New Roman" w:cs="Times New Roman"/>
        </w:rPr>
        <w:t>FPLC, ion chromatography, FT</w:t>
      </w:r>
      <w:r w:rsidRPr="00CB4BB6">
        <w:rPr>
          <w:rFonts w:ascii="Times New Roman" w:hAnsi="Times New Roman" w:cs="Times New Roman"/>
        </w:rPr>
        <w:noBreakHyphen/>
        <w:t xml:space="preserve">IR and related spectrometers, </w:t>
      </w:r>
      <w:proofErr w:type="spellStart"/>
      <w:r w:rsidRPr="00CB4BB6">
        <w:rPr>
          <w:rFonts w:ascii="Times New Roman" w:hAnsi="Times New Roman" w:cs="Times New Roman"/>
        </w:rPr>
        <w:t>qRT</w:t>
      </w:r>
      <w:proofErr w:type="spellEnd"/>
      <w:r w:rsidRPr="00CB4BB6">
        <w:rPr>
          <w:rFonts w:ascii="Times New Roman" w:hAnsi="Times New Roman" w:cs="Times New Roman"/>
        </w:rPr>
        <w:noBreakHyphen/>
        <w:t>PCR platforms, and associated sample prep workflows.</w:t>
      </w:r>
      <w:r w:rsidR="00E737AB" w:rsidRPr="00E737AB">
        <w:rPr>
          <w:rFonts w:ascii="Times New Roman" w:hAnsi="Times New Roman" w:cs="Times New Roman"/>
        </w:rPr>
        <w:t xml:space="preserve"> </w:t>
      </w:r>
      <w:r w:rsidR="00E737AB">
        <w:rPr>
          <w:rFonts w:ascii="Times New Roman" w:hAnsi="Times New Roman" w:cs="Times New Roman"/>
        </w:rPr>
        <w:t xml:space="preserve">Experience with Unicorn 7 </w:t>
      </w:r>
      <w:r w:rsidR="003547DC">
        <w:rPr>
          <w:rFonts w:ascii="Times New Roman" w:hAnsi="Times New Roman" w:cs="Times New Roman"/>
        </w:rPr>
        <w:t xml:space="preserve">software </w:t>
      </w:r>
      <w:r w:rsidR="00E737AB">
        <w:rPr>
          <w:rFonts w:ascii="Times New Roman" w:hAnsi="Times New Roman" w:cs="Times New Roman"/>
        </w:rPr>
        <w:t>is preferred.</w:t>
      </w:r>
    </w:p>
    <w:p w14:paraId="770D37BE" w14:textId="1270654F" w:rsidR="00CB4BB6" w:rsidRPr="00CB4BB6" w:rsidRDefault="00CB4BB6" w:rsidP="00CB4BB6">
      <w:pPr>
        <w:numPr>
          <w:ilvl w:val="0"/>
          <w:numId w:val="2"/>
        </w:num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A minimum of </w:t>
      </w:r>
      <w:r w:rsidR="00E737AB">
        <w:rPr>
          <w:rFonts w:ascii="Times New Roman" w:hAnsi="Times New Roman" w:cs="Times New Roman"/>
        </w:rPr>
        <w:t xml:space="preserve">3 </w:t>
      </w:r>
      <w:r>
        <w:rPr>
          <w:rFonts w:ascii="Times New Roman" w:hAnsi="Times New Roman" w:cs="Times New Roman"/>
        </w:rPr>
        <w:t>years</w:t>
      </w:r>
      <w:r w:rsidRPr="00CB4BB6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of </w:t>
      </w:r>
      <w:r w:rsidRPr="00CB4BB6">
        <w:rPr>
          <w:rFonts w:ascii="Times New Roman" w:hAnsi="Times New Roman" w:cs="Times New Roman"/>
        </w:rPr>
        <w:t>teaching experience delivering biotechnology or related laboratory courses at the undergraduate/graduate level.</w:t>
      </w:r>
      <w:r w:rsidR="003547DC">
        <w:rPr>
          <w:rFonts w:ascii="Times New Roman" w:hAnsi="Times New Roman" w:cs="Times New Roman"/>
        </w:rPr>
        <w:t xml:space="preserve">  Experience in operating and troubleshooting bioreactors is preferred.</w:t>
      </w:r>
    </w:p>
    <w:p w14:paraId="512075F3" w14:textId="77777777" w:rsidR="00CB4BB6" w:rsidRPr="00CB4BB6" w:rsidRDefault="00CB4BB6" w:rsidP="00CB4BB6">
      <w:pPr>
        <w:numPr>
          <w:ilvl w:val="0"/>
          <w:numId w:val="2"/>
        </w:numPr>
        <w:spacing w:after="0"/>
        <w:rPr>
          <w:rFonts w:ascii="Times New Roman" w:hAnsi="Times New Roman" w:cs="Times New Roman"/>
        </w:rPr>
      </w:pPr>
      <w:r w:rsidRPr="00CB4BB6">
        <w:rPr>
          <w:rFonts w:ascii="Times New Roman" w:hAnsi="Times New Roman" w:cs="Times New Roman"/>
        </w:rPr>
        <w:t>Proven record of training others on instrumentation, lab safety, and data quality control.</w:t>
      </w:r>
    </w:p>
    <w:p w14:paraId="42A00E9F" w14:textId="4B9D5707" w:rsidR="003547DC" w:rsidRPr="005048F8" w:rsidRDefault="003547DC" w:rsidP="00CB4BB6">
      <w:pPr>
        <w:numPr>
          <w:ilvl w:val="0"/>
          <w:numId w:val="2"/>
        </w:numPr>
        <w:spacing w:after="0"/>
        <w:rPr>
          <w:rFonts w:ascii="Times New Roman" w:hAnsi="Times New Roman" w:cs="Times New Roman"/>
          <w:lang w:val="fr-FR"/>
        </w:rPr>
      </w:pPr>
      <w:proofErr w:type="spellStart"/>
      <w:r w:rsidRPr="005048F8">
        <w:rPr>
          <w:rFonts w:ascii="Times New Roman" w:hAnsi="Times New Roman" w:cs="Times New Roman"/>
          <w:lang w:val="fr-FR"/>
        </w:rPr>
        <w:t>Proficien</w:t>
      </w:r>
      <w:r>
        <w:rPr>
          <w:rFonts w:ascii="Times New Roman" w:hAnsi="Times New Roman" w:cs="Times New Roman"/>
          <w:lang w:val="fr-FR"/>
        </w:rPr>
        <w:t>t</w:t>
      </w:r>
      <w:proofErr w:type="spellEnd"/>
      <w:r w:rsidRPr="005048F8">
        <w:rPr>
          <w:rFonts w:ascii="Times New Roman" w:hAnsi="Times New Roman" w:cs="Times New Roman"/>
          <w:lang w:val="fr-FR"/>
        </w:rPr>
        <w:t xml:space="preserve"> in recombinant DNA manipulation, </w:t>
      </w:r>
      <w:proofErr w:type="spellStart"/>
      <w:r w:rsidRPr="005048F8">
        <w:rPr>
          <w:rFonts w:ascii="Times New Roman" w:hAnsi="Times New Roman" w:cs="Times New Roman"/>
          <w:lang w:val="fr-FR"/>
        </w:rPr>
        <w:t>protein</w:t>
      </w:r>
      <w:proofErr w:type="spellEnd"/>
      <w:r w:rsidRPr="005048F8">
        <w:rPr>
          <w:rFonts w:ascii="Times New Roman" w:hAnsi="Times New Roman" w:cs="Times New Roman"/>
          <w:lang w:val="fr-FR"/>
        </w:rPr>
        <w:t xml:space="preserve"> ex</w:t>
      </w:r>
      <w:r>
        <w:rPr>
          <w:rFonts w:ascii="Times New Roman" w:hAnsi="Times New Roman" w:cs="Times New Roman"/>
          <w:lang w:val="fr-FR"/>
        </w:rPr>
        <w:t xml:space="preserve">pression and </w:t>
      </w:r>
      <w:r w:rsidRPr="005048F8">
        <w:rPr>
          <w:rFonts w:ascii="Times New Roman" w:hAnsi="Times New Roman" w:cs="Times New Roman"/>
          <w:lang w:val="fr-FR"/>
        </w:rPr>
        <w:t>purification</w:t>
      </w:r>
      <w:r>
        <w:rPr>
          <w:rFonts w:ascii="Times New Roman" w:hAnsi="Times New Roman" w:cs="Times New Roman"/>
          <w:lang w:val="fr-FR"/>
        </w:rPr>
        <w:t>.</w:t>
      </w:r>
    </w:p>
    <w:p w14:paraId="6559C3EA" w14:textId="59162BED" w:rsidR="00CB4BB6" w:rsidRDefault="00CB4BB6" w:rsidP="00CB4BB6">
      <w:pPr>
        <w:numPr>
          <w:ilvl w:val="0"/>
          <w:numId w:val="2"/>
        </w:numPr>
        <w:spacing w:after="0"/>
        <w:rPr>
          <w:rFonts w:ascii="Times New Roman" w:hAnsi="Times New Roman" w:cs="Times New Roman"/>
        </w:rPr>
      </w:pPr>
      <w:r w:rsidRPr="00CB4BB6">
        <w:rPr>
          <w:rFonts w:ascii="Times New Roman" w:hAnsi="Times New Roman" w:cs="Times New Roman"/>
        </w:rPr>
        <w:t>Strong organizational, communication, and team leadership skills.</w:t>
      </w:r>
    </w:p>
    <w:p w14:paraId="0B347B11" w14:textId="77777777" w:rsidR="00CB4BB6" w:rsidRPr="00CB4BB6" w:rsidRDefault="00CB4BB6" w:rsidP="00CB4BB6">
      <w:pPr>
        <w:spacing w:after="0"/>
        <w:ind w:left="720"/>
        <w:rPr>
          <w:rFonts w:ascii="Times New Roman" w:hAnsi="Times New Roman" w:cs="Times New Roman"/>
          <w:sz w:val="10"/>
          <w:szCs w:val="10"/>
        </w:rPr>
      </w:pPr>
    </w:p>
    <w:p w14:paraId="60FA35C8" w14:textId="77777777" w:rsidR="00CB4BB6" w:rsidRPr="00CB4BB6" w:rsidRDefault="00CB4BB6" w:rsidP="00CB4BB6">
      <w:pPr>
        <w:spacing w:after="0"/>
        <w:rPr>
          <w:rFonts w:ascii="Times New Roman" w:hAnsi="Times New Roman" w:cs="Times New Roman"/>
          <w:b/>
          <w:bCs/>
          <w:i/>
          <w:iCs/>
          <w:sz w:val="10"/>
          <w:szCs w:val="10"/>
        </w:rPr>
      </w:pPr>
    </w:p>
    <w:p w14:paraId="0A26CC1A" w14:textId="476DF91A" w:rsidR="00CB4BB6" w:rsidRPr="00CB4BB6" w:rsidRDefault="00CB4BB6" w:rsidP="00CB4BB6">
      <w:pPr>
        <w:spacing w:after="0"/>
        <w:rPr>
          <w:rFonts w:ascii="Times New Roman" w:hAnsi="Times New Roman" w:cs="Times New Roman"/>
          <w:b/>
          <w:bCs/>
          <w:i/>
          <w:iCs/>
        </w:rPr>
      </w:pPr>
      <w:r w:rsidRPr="00CB4BB6">
        <w:rPr>
          <w:rFonts w:ascii="Times New Roman" w:hAnsi="Times New Roman" w:cs="Times New Roman"/>
          <w:b/>
          <w:bCs/>
          <w:i/>
          <w:iCs/>
        </w:rPr>
        <w:t>Appointment and salary:</w:t>
      </w:r>
    </w:p>
    <w:p w14:paraId="0D70AF88" w14:textId="77777777" w:rsidR="00CB4BB6" w:rsidRDefault="00CB4BB6" w:rsidP="00CB4BB6">
      <w:pPr>
        <w:numPr>
          <w:ilvl w:val="0"/>
          <w:numId w:val="4"/>
        </w:numPr>
        <w:spacing w:after="0"/>
        <w:rPr>
          <w:rFonts w:ascii="Times New Roman" w:hAnsi="Times New Roman" w:cs="Times New Roman"/>
        </w:rPr>
      </w:pPr>
      <w:r w:rsidRPr="00CB4BB6">
        <w:rPr>
          <w:rFonts w:ascii="Times New Roman" w:hAnsi="Times New Roman" w:cs="Times New Roman"/>
        </w:rPr>
        <w:t>Appointment as Professor of Practice, rank and salary commensurate with educational background and relevant professional experience. Salary and rank will be competitive and determined at hire.</w:t>
      </w:r>
    </w:p>
    <w:p w14:paraId="028ED409" w14:textId="77777777" w:rsidR="00CB4BB6" w:rsidRPr="00CB4BB6" w:rsidRDefault="00CB4BB6" w:rsidP="00CB4BB6">
      <w:pPr>
        <w:spacing w:after="0"/>
        <w:ind w:left="720"/>
        <w:rPr>
          <w:rFonts w:ascii="Times New Roman" w:hAnsi="Times New Roman" w:cs="Times New Roman"/>
          <w:sz w:val="10"/>
          <w:szCs w:val="10"/>
        </w:rPr>
      </w:pPr>
    </w:p>
    <w:p w14:paraId="35080DE6" w14:textId="77777777" w:rsidR="00CB4BB6" w:rsidRDefault="00CB4BB6" w:rsidP="00CB4BB6">
      <w:pPr>
        <w:spacing w:after="0"/>
        <w:rPr>
          <w:rFonts w:ascii="Times New Roman" w:hAnsi="Times New Roman" w:cs="Times New Roman"/>
        </w:rPr>
      </w:pPr>
      <w:r w:rsidRPr="00CB4BB6">
        <w:rPr>
          <w:rFonts w:ascii="Times New Roman" w:hAnsi="Times New Roman" w:cs="Times New Roman"/>
          <w:b/>
          <w:bCs/>
          <w:i/>
          <w:iCs/>
        </w:rPr>
        <w:t>Application materials:</w:t>
      </w:r>
      <w:r w:rsidRPr="00CB4BB6">
        <w:rPr>
          <w:rFonts w:ascii="Times New Roman" w:hAnsi="Times New Roman" w:cs="Times New Roman"/>
        </w:rPr>
        <w:t xml:space="preserve"> </w:t>
      </w:r>
    </w:p>
    <w:p w14:paraId="370A9CB8" w14:textId="0330A22A" w:rsidR="00CB4BB6" w:rsidRDefault="00CB4BB6" w:rsidP="005048F8">
      <w:pPr>
        <w:spacing w:after="0"/>
        <w:jc w:val="both"/>
        <w:rPr>
          <w:rFonts w:ascii="Times New Roman" w:hAnsi="Times New Roman" w:cs="Times New Roman"/>
        </w:rPr>
      </w:pPr>
      <w:r w:rsidRPr="00CB4BB6">
        <w:rPr>
          <w:rFonts w:ascii="Times New Roman" w:hAnsi="Times New Roman" w:cs="Times New Roman"/>
        </w:rPr>
        <w:t xml:space="preserve">Please submit </w:t>
      </w:r>
      <w:r>
        <w:rPr>
          <w:rFonts w:ascii="Times New Roman" w:hAnsi="Times New Roman" w:cs="Times New Roman"/>
        </w:rPr>
        <w:t xml:space="preserve">a </w:t>
      </w:r>
      <w:r w:rsidRPr="00CB4BB6">
        <w:rPr>
          <w:rFonts w:ascii="Times New Roman" w:hAnsi="Times New Roman" w:cs="Times New Roman"/>
        </w:rPr>
        <w:t xml:space="preserve">cover letter addressing qualifications and fit; CV; statement of teaching philosophy and lab management experience; list of instruments and platforms you have operated; </w:t>
      </w:r>
      <w:r w:rsidR="005048F8">
        <w:rPr>
          <w:rFonts w:ascii="Times New Roman" w:hAnsi="Times New Roman" w:cs="Times New Roman"/>
        </w:rPr>
        <w:t xml:space="preserve">and </w:t>
      </w:r>
      <w:r w:rsidR="003547DC">
        <w:rPr>
          <w:rFonts w:ascii="Times New Roman" w:hAnsi="Times New Roman" w:cs="Times New Roman"/>
        </w:rPr>
        <w:t>emails and phone numbers of</w:t>
      </w:r>
      <w:r w:rsidRPr="00CB4BB6">
        <w:rPr>
          <w:rFonts w:ascii="Times New Roman" w:hAnsi="Times New Roman" w:cs="Times New Roman"/>
        </w:rPr>
        <w:t xml:space="preserve"> three professional references. Applications will be reviewed on a rolling basis until filled.</w:t>
      </w:r>
    </w:p>
    <w:p w14:paraId="241653B0" w14:textId="77777777" w:rsidR="00CB4BB6" w:rsidRPr="00CB4BB6" w:rsidRDefault="00CB4BB6" w:rsidP="00CB4BB6">
      <w:pPr>
        <w:spacing w:after="0"/>
        <w:rPr>
          <w:rFonts w:ascii="Times New Roman" w:hAnsi="Times New Roman" w:cs="Times New Roman"/>
          <w:sz w:val="10"/>
          <w:szCs w:val="10"/>
        </w:rPr>
      </w:pPr>
    </w:p>
    <w:p w14:paraId="46243A0F" w14:textId="77777777" w:rsidR="00CB4BB6" w:rsidRPr="00CB4BB6" w:rsidRDefault="00CB4BB6" w:rsidP="00CB4BB6">
      <w:pPr>
        <w:spacing w:after="0"/>
        <w:rPr>
          <w:rFonts w:ascii="Times New Roman" w:hAnsi="Times New Roman" w:cs="Times New Roman"/>
          <w:b/>
          <w:bCs/>
          <w:i/>
          <w:iCs/>
        </w:rPr>
      </w:pPr>
      <w:r w:rsidRPr="00CB4BB6">
        <w:rPr>
          <w:rFonts w:ascii="Times New Roman" w:hAnsi="Times New Roman" w:cs="Times New Roman"/>
          <w:b/>
          <w:bCs/>
          <w:i/>
          <w:iCs/>
        </w:rPr>
        <w:t xml:space="preserve">Equal opportunity: </w:t>
      </w:r>
    </w:p>
    <w:p w14:paraId="4FBF0F61" w14:textId="7CBCE97B" w:rsidR="00CB4BB6" w:rsidRDefault="00F96A94" w:rsidP="00CB4BB6">
      <w:pPr>
        <w:spacing w:after="0"/>
        <w:rPr>
          <w:rFonts w:ascii="Times New Roman" w:hAnsi="Times New Roman" w:cs="Times New Roman"/>
        </w:rPr>
      </w:pPr>
      <w:r w:rsidRPr="00F96A94">
        <w:rPr>
          <w:rFonts w:ascii="Times New Roman" w:hAnsi="Times New Roman" w:cs="Times New Roman"/>
        </w:rPr>
        <w:t>The University of Houston is an equal opportunity employer committed to fair employment practices.</w:t>
      </w:r>
    </w:p>
    <w:p w14:paraId="03FD75ED" w14:textId="77777777" w:rsidR="00F96A94" w:rsidRPr="00CB4BB6" w:rsidRDefault="00F96A94" w:rsidP="00CB4BB6">
      <w:pPr>
        <w:spacing w:after="0"/>
        <w:rPr>
          <w:rFonts w:ascii="Times New Roman" w:hAnsi="Times New Roman" w:cs="Times New Roman"/>
          <w:sz w:val="10"/>
          <w:szCs w:val="10"/>
        </w:rPr>
      </w:pPr>
    </w:p>
    <w:p w14:paraId="6428E823" w14:textId="77777777" w:rsidR="00CB4BB6" w:rsidRPr="00CB4BB6" w:rsidRDefault="00CB4BB6" w:rsidP="00CB4BB6">
      <w:pPr>
        <w:spacing w:after="0"/>
        <w:rPr>
          <w:rFonts w:ascii="Times New Roman" w:hAnsi="Times New Roman" w:cs="Times New Roman"/>
          <w:i/>
          <w:iCs/>
        </w:rPr>
      </w:pPr>
      <w:r w:rsidRPr="00CB4BB6">
        <w:rPr>
          <w:rFonts w:ascii="Times New Roman" w:hAnsi="Times New Roman" w:cs="Times New Roman"/>
          <w:b/>
          <w:bCs/>
          <w:i/>
          <w:iCs/>
        </w:rPr>
        <w:t>Contact:</w:t>
      </w:r>
      <w:r w:rsidRPr="00CB4BB6">
        <w:rPr>
          <w:rFonts w:ascii="Times New Roman" w:hAnsi="Times New Roman" w:cs="Times New Roman"/>
          <w:i/>
          <w:iCs/>
        </w:rPr>
        <w:t xml:space="preserve"> </w:t>
      </w:r>
    </w:p>
    <w:p w14:paraId="67C6959C" w14:textId="6FBDEC8E" w:rsidR="00CB4BB6" w:rsidRPr="00CB4BB6" w:rsidRDefault="00CB4BB6" w:rsidP="00CB4BB6">
      <w:pPr>
        <w:spacing w:after="0"/>
        <w:rPr>
          <w:rFonts w:ascii="Times New Roman" w:hAnsi="Times New Roman" w:cs="Times New Roman"/>
        </w:rPr>
      </w:pPr>
      <w:r w:rsidRPr="00CB4BB6">
        <w:rPr>
          <w:rFonts w:ascii="Times New Roman" w:hAnsi="Times New Roman" w:cs="Times New Roman"/>
          <w:highlight w:val="yellow"/>
        </w:rPr>
        <w:t>[Provide departmental contact email/URL here for application submission and inquiries.]</w:t>
      </w:r>
    </w:p>
    <w:p w14:paraId="57C4AFC7" w14:textId="77777777" w:rsidR="00731D00" w:rsidRDefault="00731D00"/>
    <w:p w14:paraId="2B0060F4" w14:textId="1D4B6926" w:rsidR="004476AE" w:rsidRPr="004476AE" w:rsidRDefault="004476AE" w:rsidP="004476AE">
      <w:pPr>
        <w:spacing w:after="0"/>
      </w:pPr>
    </w:p>
    <w:sectPr w:rsidR="004476AE" w:rsidRPr="004476A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5C3C68"/>
    <w:multiLevelType w:val="multilevel"/>
    <w:tmpl w:val="5E3EF0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0E463D5F"/>
    <w:multiLevelType w:val="multilevel"/>
    <w:tmpl w:val="4462BE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169B6C0C"/>
    <w:multiLevelType w:val="multilevel"/>
    <w:tmpl w:val="8CB0B5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2AE1448C"/>
    <w:multiLevelType w:val="multilevel"/>
    <w:tmpl w:val="D1A88F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1160729522">
    <w:abstractNumId w:val="3"/>
  </w:num>
  <w:num w:numId="2" w16cid:durableId="1331835246">
    <w:abstractNumId w:val="1"/>
  </w:num>
  <w:num w:numId="3" w16cid:durableId="1266307080">
    <w:abstractNumId w:val="2"/>
  </w:num>
  <w:num w:numId="4" w16cid:durableId="172578934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B4BB6"/>
    <w:rsid w:val="00121E95"/>
    <w:rsid w:val="00225DCE"/>
    <w:rsid w:val="003547DC"/>
    <w:rsid w:val="0044166A"/>
    <w:rsid w:val="004476AE"/>
    <w:rsid w:val="00503CE6"/>
    <w:rsid w:val="005048F8"/>
    <w:rsid w:val="00662DD2"/>
    <w:rsid w:val="00695AE0"/>
    <w:rsid w:val="00731D00"/>
    <w:rsid w:val="007D40F7"/>
    <w:rsid w:val="008A2F99"/>
    <w:rsid w:val="009538D7"/>
    <w:rsid w:val="009D280D"/>
    <w:rsid w:val="00B6497E"/>
    <w:rsid w:val="00B95D61"/>
    <w:rsid w:val="00CB4BB6"/>
    <w:rsid w:val="00E12985"/>
    <w:rsid w:val="00E737AB"/>
    <w:rsid w:val="00F94AA8"/>
    <w:rsid w:val="00F96A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B033584"/>
  <w15:chartTrackingRefBased/>
  <w15:docId w15:val="{43FCB96F-4F20-41C1-A89E-6F680C60C6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CB4BB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B4BB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B4BB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B4BB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B4BB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B4BB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B4BB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B4BB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B4BB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B4BB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B4BB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B4BB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B4BB6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B4BB6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B4BB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B4BB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B4BB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B4BB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B4BB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B4BB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B4BB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B4BB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B4BB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B4BB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B4BB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B4BB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B4BB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B4BB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B4BB6"/>
    <w:rPr>
      <w:b/>
      <w:bCs/>
      <w:smallCaps/>
      <w:color w:val="0F4761" w:themeColor="accent1" w:themeShade="BF"/>
      <w:spacing w:val="5"/>
    </w:rPr>
  </w:style>
  <w:style w:type="paragraph" w:styleId="Revision">
    <w:name w:val="Revision"/>
    <w:hidden/>
    <w:uiPriority w:val="99"/>
    <w:semiHidden/>
    <w:rsid w:val="00E737AB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500</Words>
  <Characters>2856</Characters>
  <Application>Microsoft Office Word</Application>
  <DocSecurity>4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University of Houston</Company>
  <LinksUpToDate>false</LinksUpToDate>
  <CharactersWithSpaces>3350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Balan, Venkatesh</dc:creator>
  <cp:keywords/>
  <dc:description/>
  <cp:lastModifiedBy>Balan, Venkatesh</cp:lastModifiedBy>
  <cp:revision>2</cp:revision>
  <dcterms:created xsi:type="dcterms:W3CDTF">2026-07-13T17:41:00Z</dcterms:created>
  <dcterms:modified xsi:type="dcterms:W3CDTF">2026-07-13T17:41:00Z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6aefb7d4-711d-4ac6-8045-79b8a49728e6</vt:lpwstr>
  </property>
</Properties>
</file>